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CE" w:rsidRPr="00B1368B" w:rsidRDefault="00B1368B" w:rsidP="00B1368B">
      <w:pPr>
        <w:jc w:val="center"/>
        <w:rPr>
          <w:rFonts w:cs="B Zar"/>
          <w:sz w:val="36"/>
          <w:szCs w:val="36"/>
          <w:rtl/>
          <w:lang w:bidi="fa-IR"/>
        </w:rPr>
      </w:pPr>
      <w:r w:rsidRPr="00B1368B">
        <w:rPr>
          <w:rFonts w:cs="B Zar" w:hint="cs"/>
          <w:sz w:val="36"/>
          <w:szCs w:val="36"/>
          <w:rtl/>
          <w:lang w:bidi="fa-IR"/>
        </w:rPr>
        <w:t>شرح خدمات اقلام پاسگاه محیط بانی</w:t>
      </w:r>
    </w:p>
    <w:p w:rsidR="00B1368B" w:rsidRPr="00B1368B" w:rsidRDefault="00B64AD8" w:rsidP="00B1368B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100</w:t>
      </w:r>
      <w:r w:rsidR="00B1368B" w:rsidRPr="00B1368B">
        <w:rPr>
          <w:rFonts w:hint="cs"/>
          <w:sz w:val="36"/>
          <w:szCs w:val="36"/>
          <w:rtl/>
          <w:lang w:bidi="fa-IR"/>
        </w:rPr>
        <w:t xml:space="preserve"> عدد پتو</w:t>
      </w:r>
      <w:r>
        <w:rPr>
          <w:rFonts w:hint="cs"/>
          <w:sz w:val="36"/>
          <w:szCs w:val="36"/>
          <w:rtl/>
          <w:lang w:bidi="fa-IR"/>
        </w:rPr>
        <w:t xml:space="preserve"> ایرانی</w:t>
      </w:r>
      <w:r w:rsidR="00B1368B" w:rsidRPr="00B1368B">
        <w:rPr>
          <w:rFonts w:hint="cs"/>
          <w:sz w:val="36"/>
          <w:szCs w:val="36"/>
          <w:rtl/>
          <w:lang w:bidi="fa-IR"/>
        </w:rPr>
        <w:t xml:space="preserve"> گلبافت تک نفره</w:t>
      </w:r>
    </w:p>
    <w:p w:rsidR="00B1368B" w:rsidRPr="00B1368B" w:rsidRDefault="00B64AD8" w:rsidP="00B1368B">
      <w:pPr>
        <w:jc w:val="right"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50</w:t>
      </w:r>
      <w:bookmarkStart w:id="0" w:name="_GoBack"/>
      <w:bookmarkEnd w:id="0"/>
      <w:r w:rsidR="00B1368B" w:rsidRPr="00B1368B">
        <w:rPr>
          <w:rFonts w:hint="cs"/>
          <w:sz w:val="36"/>
          <w:szCs w:val="36"/>
          <w:rtl/>
          <w:lang w:bidi="fa-IR"/>
        </w:rPr>
        <w:t xml:space="preserve"> عدد بالشت</w:t>
      </w:r>
      <w:r>
        <w:rPr>
          <w:rFonts w:hint="cs"/>
          <w:sz w:val="36"/>
          <w:szCs w:val="36"/>
          <w:rtl/>
          <w:lang w:bidi="fa-IR"/>
        </w:rPr>
        <w:t xml:space="preserve"> ایرانی</w:t>
      </w:r>
      <w:r w:rsidR="00B1368B" w:rsidRPr="00B1368B">
        <w:rPr>
          <w:rFonts w:hint="cs"/>
          <w:sz w:val="36"/>
          <w:szCs w:val="36"/>
          <w:rtl/>
          <w:lang w:bidi="fa-IR"/>
        </w:rPr>
        <w:t xml:space="preserve"> رویه تترون الیاف هالو</w:t>
      </w:r>
    </w:p>
    <w:sectPr w:rsidR="00B1368B" w:rsidRPr="00B13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8B"/>
    <w:rsid w:val="00933CCE"/>
    <w:rsid w:val="00B1368B"/>
    <w:rsid w:val="00B6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4706"/>
  <w15:chartTrackingRefBased/>
  <w15:docId w15:val="{3051C89B-F935-4AED-A94C-C28DDDD9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2026-06-17T10:47:00Z</dcterms:created>
  <dcterms:modified xsi:type="dcterms:W3CDTF">2026-06-17T10:47:00Z</dcterms:modified>
</cp:coreProperties>
</file>